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BE" w:rsidRPr="00C56C81" w:rsidRDefault="00D03188" w:rsidP="000136BE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UCHWAŁA Nr 145</w:t>
      </w:r>
      <w:r w:rsidR="000136BE" w:rsidRPr="00C56C81">
        <w:rPr>
          <w:rFonts w:ascii="Times New Roman" w:eastAsia="Times New Roman" w:hAnsi="Times New Roman" w:cs="Times New Roman"/>
          <w:b/>
          <w:sz w:val="28"/>
          <w:szCs w:val="28"/>
        </w:rPr>
        <w:t xml:space="preserve">/2016 </w:t>
      </w:r>
    </w:p>
    <w:p w:rsidR="000136BE" w:rsidRPr="00C56C81" w:rsidRDefault="000136BE" w:rsidP="000136BE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Prezydium Krajowej Rady Polskiego Związku Działkowców</w:t>
      </w:r>
    </w:p>
    <w:p w:rsidR="004234D7" w:rsidRPr="00C56C81" w:rsidRDefault="000136BE" w:rsidP="00A31854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 xml:space="preserve">z dnia 11 maja 2016 r. </w:t>
      </w:r>
    </w:p>
    <w:p w:rsidR="00E4191F" w:rsidRPr="00C56C81" w:rsidRDefault="00E4191F" w:rsidP="00A31854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B24" w:rsidRPr="00C56C81" w:rsidRDefault="000136BE" w:rsidP="00AB02D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w sprawie </w:t>
      </w:r>
      <w:r w:rsidR="00AB02DE" w:rsidRPr="00C56C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realizacji projektu pod nazwą </w:t>
      </w:r>
    </w:p>
    <w:p w:rsidR="0025160F" w:rsidRPr="00C56C81" w:rsidRDefault="00AB02DE" w:rsidP="00AB02D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i/>
          <w:sz w:val="28"/>
          <w:szCs w:val="28"/>
        </w:rPr>
        <w:t>„</w:t>
      </w:r>
      <w:r w:rsidR="00D03188" w:rsidRPr="00C56C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Powszechny </w:t>
      </w:r>
      <w:r w:rsidRPr="00C56C81">
        <w:rPr>
          <w:rFonts w:ascii="Times New Roman" w:eastAsia="Times New Roman" w:hAnsi="Times New Roman" w:cs="Times New Roman"/>
          <w:b/>
          <w:i/>
          <w:sz w:val="28"/>
          <w:szCs w:val="28"/>
        </w:rPr>
        <w:t>przegląd zagospodarowania ROD i działek w 2016 roku</w:t>
      </w:r>
      <w:r w:rsidR="00602B24" w:rsidRPr="00C56C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” </w:t>
      </w:r>
    </w:p>
    <w:p w:rsidR="00C63EFA" w:rsidRPr="00C56C81" w:rsidRDefault="00CC747A" w:rsidP="001E7E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Prezydium KR PZD, działając na podstawie § 134 ust. 2 pkt 7 statutu PZD </w:t>
      </w:r>
    </w:p>
    <w:p w:rsidR="00CC747A" w:rsidRPr="00C56C81" w:rsidRDefault="00C63EFA" w:rsidP="001E7E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postanawia </w:t>
      </w:r>
      <w:r w:rsidR="00CC747A" w:rsidRPr="00C56C81">
        <w:rPr>
          <w:rFonts w:ascii="Times New Roman" w:eastAsia="Times New Roman" w:hAnsi="Times New Roman" w:cs="Times New Roman"/>
          <w:sz w:val="28"/>
          <w:szCs w:val="28"/>
        </w:rPr>
        <w:t>zobowiązać okręgi do:</w:t>
      </w:r>
    </w:p>
    <w:p w:rsidR="00CC747A" w:rsidRPr="00C56C81" w:rsidRDefault="00AE3B14" w:rsidP="007923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1</w:t>
      </w:r>
    </w:p>
    <w:p w:rsidR="008C3D28" w:rsidRPr="00C56C81" w:rsidRDefault="00E5327E" w:rsidP="00E532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</w:t>
      </w:r>
      <w:r w:rsidR="008A1001" w:rsidRPr="00C56C81">
        <w:rPr>
          <w:rFonts w:ascii="Times New Roman" w:eastAsia="Times New Roman" w:hAnsi="Times New Roman" w:cs="Times New Roman"/>
          <w:sz w:val="28"/>
          <w:szCs w:val="28"/>
        </w:rPr>
        <w:t>rzeprowadzenia przeglądu ogrodów i działek w ROD</w:t>
      </w:r>
      <w:r w:rsidR="00A66D30" w:rsidRPr="00C56C81">
        <w:rPr>
          <w:rFonts w:ascii="Times New Roman" w:eastAsia="Times New Roman" w:hAnsi="Times New Roman" w:cs="Times New Roman"/>
          <w:sz w:val="28"/>
          <w:szCs w:val="28"/>
        </w:rPr>
        <w:t xml:space="preserve"> w zakresie </w:t>
      </w:r>
      <w:r w:rsidR="00096E05" w:rsidRPr="00C56C81">
        <w:rPr>
          <w:rFonts w:ascii="Times New Roman" w:eastAsia="Times New Roman" w:hAnsi="Times New Roman" w:cs="Times New Roman"/>
          <w:sz w:val="28"/>
          <w:szCs w:val="28"/>
        </w:rPr>
        <w:t xml:space="preserve">ich prawidłowego zagospodarowania </w:t>
      </w:r>
      <w:r w:rsidR="00A66D30" w:rsidRPr="00C56C81">
        <w:rPr>
          <w:rFonts w:ascii="Times New Roman" w:eastAsia="Times New Roman" w:hAnsi="Times New Roman" w:cs="Times New Roman"/>
          <w:sz w:val="28"/>
          <w:szCs w:val="28"/>
        </w:rPr>
        <w:t xml:space="preserve">i wykorzystania pod kątem </w:t>
      </w:r>
      <w:r w:rsidR="00C14D31" w:rsidRPr="00C56C81">
        <w:rPr>
          <w:rFonts w:ascii="Times New Roman" w:eastAsia="Times New Roman" w:hAnsi="Times New Roman" w:cs="Times New Roman"/>
          <w:sz w:val="28"/>
          <w:szCs w:val="28"/>
        </w:rPr>
        <w:t>zgodności z celami i funkcjami R</w:t>
      </w:r>
      <w:r w:rsidR="00A66D30" w:rsidRPr="00C56C81">
        <w:rPr>
          <w:rFonts w:ascii="Times New Roman" w:eastAsia="Times New Roman" w:hAnsi="Times New Roman" w:cs="Times New Roman"/>
          <w:sz w:val="28"/>
          <w:szCs w:val="28"/>
        </w:rPr>
        <w:t>OD</w:t>
      </w:r>
      <w:r w:rsidR="000866BF" w:rsidRPr="00C56C81">
        <w:rPr>
          <w:rFonts w:ascii="Times New Roman" w:eastAsia="Times New Roman" w:hAnsi="Times New Roman" w:cs="Times New Roman"/>
          <w:sz w:val="28"/>
          <w:szCs w:val="28"/>
        </w:rPr>
        <w:t>, ustawą o ROD, statutem PZD, regulaminem ROD i polityką Związku</w:t>
      </w:r>
      <w:r w:rsidR="00A66D30" w:rsidRPr="00C56C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8D0" w:rsidRPr="00C56C81">
        <w:rPr>
          <w:rFonts w:ascii="Times New Roman" w:eastAsia="Times New Roman" w:hAnsi="Times New Roman" w:cs="Times New Roman"/>
          <w:sz w:val="28"/>
          <w:szCs w:val="28"/>
        </w:rPr>
        <w:t xml:space="preserve"> Organizatorem przeglądu ma być </w:t>
      </w:r>
      <w:r w:rsidR="00291500" w:rsidRPr="00C56C81">
        <w:rPr>
          <w:rFonts w:ascii="Times New Roman" w:eastAsia="Times New Roman" w:hAnsi="Times New Roman" w:cs="Times New Roman"/>
          <w:sz w:val="28"/>
          <w:szCs w:val="28"/>
        </w:rPr>
        <w:t>prezydium okręgowego</w:t>
      </w:r>
      <w:r w:rsidR="00F048D0" w:rsidRPr="00C56C81">
        <w:rPr>
          <w:rFonts w:ascii="Times New Roman" w:eastAsia="Times New Roman" w:hAnsi="Times New Roman" w:cs="Times New Roman"/>
          <w:sz w:val="28"/>
          <w:szCs w:val="28"/>
        </w:rPr>
        <w:t xml:space="preserve"> zarząd</w:t>
      </w:r>
      <w:r w:rsidR="00291500" w:rsidRPr="00C56C81">
        <w:rPr>
          <w:rFonts w:ascii="Times New Roman" w:eastAsia="Times New Roman" w:hAnsi="Times New Roman" w:cs="Times New Roman"/>
          <w:sz w:val="28"/>
          <w:szCs w:val="28"/>
        </w:rPr>
        <w:t>u</w:t>
      </w:r>
      <w:r w:rsidR="00F048D0" w:rsidRPr="00C5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1B1" w:rsidRPr="00C56C81" w:rsidRDefault="008701B1" w:rsidP="00D41C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2</w:t>
      </w:r>
    </w:p>
    <w:p w:rsidR="00756369" w:rsidRPr="00C56C81" w:rsidRDefault="00291500" w:rsidP="00D41C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Prezydium okręgowego</w:t>
      </w:r>
      <w:r w:rsidR="00F048D0" w:rsidRPr="00C56C81">
        <w:rPr>
          <w:rFonts w:ascii="Times New Roman" w:eastAsia="Times New Roman" w:hAnsi="Times New Roman" w:cs="Times New Roman"/>
          <w:sz w:val="28"/>
          <w:szCs w:val="28"/>
        </w:rPr>
        <w:t xml:space="preserve"> zarząd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u</w:t>
      </w:r>
      <w:r w:rsidR="00F048D0" w:rsidRPr="00C56C81">
        <w:rPr>
          <w:rFonts w:ascii="Times New Roman" w:eastAsia="Times New Roman" w:hAnsi="Times New Roman" w:cs="Times New Roman"/>
          <w:sz w:val="28"/>
          <w:szCs w:val="28"/>
        </w:rPr>
        <w:t xml:space="preserve"> powierzy wykonanie</w:t>
      </w:r>
      <w:r w:rsidR="00644FF8" w:rsidRPr="00C56C81">
        <w:rPr>
          <w:rFonts w:ascii="Times New Roman" w:eastAsia="Times New Roman" w:hAnsi="Times New Roman" w:cs="Times New Roman"/>
          <w:sz w:val="28"/>
          <w:szCs w:val="28"/>
        </w:rPr>
        <w:t xml:space="preserve"> przeglądu </w:t>
      </w:r>
      <w:r w:rsidR="00F048D0" w:rsidRPr="00C56C81">
        <w:rPr>
          <w:rFonts w:ascii="Times New Roman" w:eastAsia="Times New Roman" w:hAnsi="Times New Roman" w:cs="Times New Roman"/>
          <w:sz w:val="28"/>
          <w:szCs w:val="28"/>
        </w:rPr>
        <w:t xml:space="preserve">ogrodów i działek w ROD </w:t>
      </w:r>
      <w:r w:rsidR="00F104D4" w:rsidRPr="00C56C81">
        <w:rPr>
          <w:rFonts w:ascii="Times New Roman" w:eastAsia="Times New Roman" w:hAnsi="Times New Roman" w:cs="Times New Roman"/>
          <w:sz w:val="28"/>
          <w:szCs w:val="28"/>
        </w:rPr>
        <w:t>dyrektorowi biura</w:t>
      </w:r>
      <w:r w:rsidR="00F048D0" w:rsidRPr="00C56C81">
        <w:rPr>
          <w:rFonts w:ascii="Times New Roman" w:eastAsia="Times New Roman" w:hAnsi="Times New Roman" w:cs="Times New Roman"/>
          <w:sz w:val="28"/>
          <w:szCs w:val="28"/>
        </w:rPr>
        <w:t xml:space="preserve">, który </w:t>
      </w:r>
      <w:r w:rsidR="00F104D4" w:rsidRPr="00C56C81">
        <w:rPr>
          <w:rFonts w:ascii="Times New Roman" w:eastAsia="Times New Roman" w:hAnsi="Times New Roman" w:cs="Times New Roman"/>
          <w:sz w:val="28"/>
          <w:szCs w:val="28"/>
        </w:rPr>
        <w:t>będzie go nadzorował i poniesie odpowiedzialność za jego niewykonanie</w:t>
      </w:r>
      <w:r w:rsidR="00644FF8" w:rsidRPr="00C56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6369" w:rsidRPr="00C56C81" w:rsidRDefault="00756369" w:rsidP="007563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3</w:t>
      </w:r>
    </w:p>
    <w:p w:rsidR="00756369" w:rsidRPr="00C56C81" w:rsidRDefault="00756369" w:rsidP="007563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W celu przeprowadzenia przeglądów ogrodów i działek prezydium okręgowego zarządu powoła co najmniej trzyosobowe komisje. W skład każdej komisji powinien wejść instruktor ogrodniczy</w:t>
      </w:r>
      <w:r w:rsidR="00902462" w:rsidRPr="00C56C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AB" w:rsidRPr="00C56C81">
        <w:rPr>
          <w:rFonts w:ascii="Times New Roman" w:eastAsia="Times New Roman" w:hAnsi="Times New Roman" w:cs="Times New Roman"/>
          <w:sz w:val="28"/>
          <w:szCs w:val="28"/>
        </w:rPr>
        <w:t xml:space="preserve">społeczny instruktor ogrodniczy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lub inny pracownik merytoryczny wyznaczony do udziału w komisji. Należy w to zadanie włączyć również SSI wszystkich szczebli. W bardziej złożonych przypadkach, w sytuacjach tego wymagających wskazane jest, aby w przeglądach uczestniczyli członkowie okręgowego zarządu lub okręgowej komisji rewizyjnej.</w:t>
      </w:r>
    </w:p>
    <w:p w:rsidR="00756369" w:rsidRPr="00C56C81" w:rsidRDefault="00756369" w:rsidP="00B36D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4</w:t>
      </w:r>
    </w:p>
    <w:p w:rsidR="008E7F9F" w:rsidRDefault="00756369" w:rsidP="007563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Prezydium okręgowego zarządu przyjmie </w:t>
      </w:r>
      <w:r w:rsidR="00603C9B" w:rsidRPr="00C56C81">
        <w:rPr>
          <w:rFonts w:ascii="Times New Roman" w:eastAsia="Times New Roman" w:hAnsi="Times New Roman" w:cs="Times New Roman"/>
          <w:sz w:val="28"/>
          <w:szCs w:val="28"/>
        </w:rPr>
        <w:t xml:space="preserve">w formie uchwały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własny projekt przeglądu zagospodarowania ROD i działek na swoim terenie. Opracowanie projektu należy powierzyć instruktorowi ogrodniczemu. </w:t>
      </w:r>
    </w:p>
    <w:p w:rsidR="0044367B" w:rsidRPr="00C56C81" w:rsidRDefault="0044367B" w:rsidP="007563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369" w:rsidRPr="00C56C81" w:rsidRDefault="00B36D5D" w:rsidP="007563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§ 5</w:t>
      </w:r>
    </w:p>
    <w:p w:rsidR="00756369" w:rsidRPr="00C56C81" w:rsidRDefault="00756369" w:rsidP="007563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Projekt, o którym mowa w §</w:t>
      </w:r>
      <w:r w:rsidR="00B36D5D" w:rsidRPr="00C56C81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powinien w szczególności zawierać: </w:t>
      </w:r>
    </w:p>
    <w:p w:rsidR="00756369" w:rsidRPr="00C56C81" w:rsidRDefault="00756369" w:rsidP="0075636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Wykaz ROD i terminy dokonania przeglądów</w:t>
      </w:r>
      <w:r w:rsidR="00BA0392" w:rsidRPr="00C5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392" w:rsidRPr="00C56C81" w:rsidRDefault="00756369" w:rsidP="00BA039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Skład Komisji powołanych do dokonania przeglądów.</w:t>
      </w:r>
    </w:p>
    <w:p w:rsidR="00756369" w:rsidRPr="00C56C81" w:rsidRDefault="00BA0392" w:rsidP="00BA039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Terminy i tematyka szkoleń zorganizowanych dla członków</w:t>
      </w:r>
      <w:r w:rsidR="00D916B6" w:rsidRPr="00C56C81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756369" w:rsidRPr="00C56C81">
        <w:rPr>
          <w:rFonts w:ascii="Times New Roman" w:eastAsia="Times New Roman" w:hAnsi="Times New Roman" w:cs="Times New Roman"/>
          <w:sz w:val="28"/>
          <w:szCs w:val="28"/>
        </w:rPr>
        <w:t>omisji.</w:t>
      </w:r>
    </w:p>
    <w:p w:rsidR="00756369" w:rsidRPr="00C56C81" w:rsidRDefault="00F256D5" w:rsidP="0075636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Środków finansowe przeznczone</w:t>
      </w:r>
      <w:r w:rsidR="00756369" w:rsidRPr="00C56C81">
        <w:rPr>
          <w:rFonts w:ascii="Times New Roman" w:eastAsia="Times New Roman" w:hAnsi="Times New Roman" w:cs="Times New Roman"/>
          <w:sz w:val="28"/>
          <w:szCs w:val="28"/>
        </w:rPr>
        <w:t xml:space="preserve"> na przeprowadzenie przeglądów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i źródła finansowania (z Funduszu Statutowego i Funduszu Oświatowego)</w:t>
      </w:r>
      <w:r w:rsidR="00756369" w:rsidRPr="00C5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53A" w:rsidRPr="00C56C81" w:rsidRDefault="00A1553A" w:rsidP="00A1553A">
      <w:pPr>
        <w:pStyle w:val="Akapitzli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5D" w:rsidRPr="00C56C81" w:rsidRDefault="00B36D5D" w:rsidP="00A1553A">
      <w:pPr>
        <w:pStyle w:val="Akapitzlist"/>
        <w:ind w:left="3552"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6</w:t>
      </w:r>
    </w:p>
    <w:p w:rsidR="00756369" w:rsidRPr="00C56C81" w:rsidRDefault="00B36D5D" w:rsidP="00D41C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Okręgi zobowiązane są</w:t>
      </w:r>
      <w:r w:rsidR="00F256D5" w:rsidRPr="00C56C81">
        <w:rPr>
          <w:rFonts w:ascii="Times New Roman" w:eastAsia="Times New Roman" w:hAnsi="Times New Roman" w:cs="Times New Roman"/>
          <w:sz w:val="28"/>
          <w:szCs w:val="28"/>
        </w:rPr>
        <w:t xml:space="preserve"> do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przedstawiania Prezydium KR własnego projektu </w:t>
      </w:r>
      <w:r w:rsidR="00B60544" w:rsidRPr="00C56C81">
        <w:rPr>
          <w:rFonts w:ascii="Times New Roman" w:eastAsia="Times New Roman" w:hAnsi="Times New Roman" w:cs="Times New Roman"/>
          <w:sz w:val="28"/>
          <w:szCs w:val="28"/>
        </w:rPr>
        <w:t>przeglądu zagospodarowania</w:t>
      </w:r>
      <w:r w:rsidR="00F256D5" w:rsidRPr="00C56C81">
        <w:rPr>
          <w:rFonts w:ascii="Times New Roman" w:eastAsia="Times New Roman" w:hAnsi="Times New Roman" w:cs="Times New Roman"/>
          <w:sz w:val="28"/>
          <w:szCs w:val="28"/>
        </w:rPr>
        <w:t xml:space="preserve"> ROD i działek na swoim terenie, o którym mowa w § 4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do 31 maja 2016 r.</w:t>
      </w:r>
    </w:p>
    <w:p w:rsidR="00274214" w:rsidRPr="00C56C81" w:rsidRDefault="00A1553A" w:rsidP="00274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7</w:t>
      </w:r>
    </w:p>
    <w:p w:rsidR="00274214" w:rsidRPr="00C56C81" w:rsidRDefault="00D835F9" w:rsidP="00274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Przeprowadzając przegląd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 xml:space="preserve"> zagospodarowania ogrodów należy w szczególności sprawdzić i ocenić:</w:t>
      </w:r>
    </w:p>
    <w:p w:rsidR="00F56631" w:rsidRPr="00C56C81" w:rsidRDefault="00274214" w:rsidP="00F56631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Infrastrukturę w ROD</w:t>
      </w:r>
      <w:r w:rsidR="00F56631" w:rsidRPr="00C56C81">
        <w:rPr>
          <w:rFonts w:ascii="Times New Roman" w:eastAsia="Times New Roman" w:hAnsi="Times New Roman" w:cs="Times New Roman"/>
          <w:sz w:val="28"/>
          <w:szCs w:val="28"/>
        </w:rPr>
        <w:t>, w tym:</w:t>
      </w:r>
    </w:p>
    <w:p w:rsidR="00F56631" w:rsidRPr="00C56C81" w:rsidRDefault="00F56631" w:rsidP="00F5663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d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>rogi i aleje w ROD.</w:t>
      </w:r>
    </w:p>
    <w:p w:rsidR="00F56631" w:rsidRPr="00C56C81" w:rsidRDefault="00F56631" w:rsidP="00F5663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o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>grodzenie zewnętrzne.</w:t>
      </w:r>
    </w:p>
    <w:p w:rsidR="00F56631" w:rsidRPr="00C56C81" w:rsidRDefault="00F56631" w:rsidP="00F5663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b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>ramy i furtki.</w:t>
      </w:r>
    </w:p>
    <w:p w:rsidR="00F56631" w:rsidRPr="00C56C81" w:rsidRDefault="00F56631" w:rsidP="00F5663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m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 xml:space="preserve">ożliwość wjazdu na teren ROD karetek pogotowania, straży pożarnej, policji i innych uprawnionych służb. </w:t>
      </w:r>
    </w:p>
    <w:p w:rsidR="00F56631" w:rsidRPr="00C56C81" w:rsidRDefault="00F56631" w:rsidP="00F5663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t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>ereny ogólne.</w:t>
      </w:r>
    </w:p>
    <w:p w:rsidR="00F56631" w:rsidRPr="00C56C81" w:rsidRDefault="00F56631" w:rsidP="00F5663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d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>om działkowca.</w:t>
      </w:r>
    </w:p>
    <w:p w:rsidR="00274214" w:rsidRPr="00C56C81" w:rsidRDefault="00F56631" w:rsidP="00F5663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>lac wokół domu działkowca.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Bib</w:t>
      </w:r>
      <w:r w:rsidR="000A2D9F" w:rsidRPr="00C56C81">
        <w:rPr>
          <w:rFonts w:ascii="Times New Roman" w:eastAsia="Times New Roman" w:hAnsi="Times New Roman" w:cs="Times New Roman"/>
          <w:sz w:val="28"/>
          <w:szCs w:val="28"/>
        </w:rPr>
        <w:t>liotekę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działkowa.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Biuro zarządu ROD.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Zaopatrzenie ogrodu w wodę.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Zaopatrzenie w energię elektryczną.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Funkcjonowanie sytemu i dystrybucji odpadów.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Tablice informacyjne.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Tablice z nazwami ogrodu i alejek.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Wolne tereny i wolne działki.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Miejsca postojowe.</w:t>
      </w:r>
    </w:p>
    <w:p w:rsidR="00274214" w:rsidRPr="00C56C81" w:rsidRDefault="00274214" w:rsidP="0027421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Sanitariaty ogóle.</w:t>
      </w:r>
    </w:p>
    <w:p w:rsidR="00A1553A" w:rsidRPr="00C56C81" w:rsidRDefault="00274214" w:rsidP="003B646C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Inne elementy zagospodarowania.</w:t>
      </w:r>
    </w:p>
    <w:p w:rsidR="00A1553A" w:rsidRPr="00C56C81" w:rsidRDefault="00A1553A" w:rsidP="00A1553A">
      <w:pPr>
        <w:pStyle w:val="Akapitzlist"/>
        <w:ind w:left="8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214" w:rsidRPr="00C56C81" w:rsidRDefault="00A1553A" w:rsidP="00274214">
      <w:pPr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8</w:t>
      </w:r>
    </w:p>
    <w:p w:rsidR="00274214" w:rsidRPr="00C56C81" w:rsidRDefault="00D835F9" w:rsidP="00274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>rzeprowad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zając przegląd</w:t>
      </w:r>
      <w:r w:rsidR="00274214" w:rsidRPr="00C56C81">
        <w:rPr>
          <w:rFonts w:ascii="Times New Roman" w:eastAsia="Times New Roman" w:hAnsi="Times New Roman" w:cs="Times New Roman"/>
          <w:sz w:val="28"/>
          <w:szCs w:val="28"/>
        </w:rPr>
        <w:t xml:space="preserve"> zagospodarowania i wykorzystania działek należy w szczególności sprawdzić i ocenić: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Altany.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Usytuowanie altan względem granic działki.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Budowle ponadnormatywne.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Wykorzystanie altan.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Zagospodarowanie działek.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Dodatkowe obiekty na działkach.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Betonowe grille.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Połączenie kilku działek w jedną, lub połączenie prywatnej posesji z działką w ROD.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Ogrodzenie działki 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C81">
        <w:rPr>
          <w:rFonts w:ascii="Times New Roman" w:hAnsi="Times New Roman" w:cs="Times New Roman"/>
          <w:sz w:val="28"/>
          <w:szCs w:val="28"/>
        </w:rPr>
        <w:t>B</w:t>
      </w:r>
      <w:r w:rsidR="000A2D9F" w:rsidRPr="00C56C81">
        <w:rPr>
          <w:rFonts w:ascii="Times New Roman" w:hAnsi="Times New Roman" w:cs="Times New Roman"/>
          <w:sz w:val="28"/>
          <w:szCs w:val="28"/>
        </w:rPr>
        <w:t>ramy zewnętrzne w ogrodzeniu.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hAnsi="Times New Roman" w:cs="Times New Roman"/>
          <w:sz w:val="28"/>
          <w:szCs w:val="28"/>
        </w:rPr>
        <w:t xml:space="preserve">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Porządek na działkach.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Zbiorniki wodne.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Nasadzenia.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Prowadzenie na działce produkcji warzyw i owoców.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Kompostownik.</w:t>
      </w:r>
    </w:p>
    <w:p w:rsidR="00274214" w:rsidRPr="00C56C81" w:rsidRDefault="00274214" w:rsidP="00274214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Zbiorniki na nieczystości ciekłe.</w:t>
      </w:r>
    </w:p>
    <w:p w:rsidR="00274214" w:rsidRPr="00C56C81" w:rsidRDefault="00274214" w:rsidP="00D41C6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Inne elementy zagospodarowania działki.</w:t>
      </w:r>
    </w:p>
    <w:p w:rsidR="00AB4184" w:rsidRPr="00C56C81" w:rsidRDefault="00AB4184" w:rsidP="00644F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A1553A" w:rsidRPr="00C56C81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7F5213" w:rsidRPr="00C56C81" w:rsidRDefault="00872D73" w:rsidP="00475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Z każdego dokonanego przeglądu </w:t>
      </w:r>
      <w:r w:rsidR="00475854" w:rsidRPr="00C56C81">
        <w:rPr>
          <w:rFonts w:ascii="Times New Roman" w:eastAsia="Times New Roman" w:hAnsi="Times New Roman" w:cs="Times New Roman"/>
          <w:sz w:val="28"/>
          <w:szCs w:val="28"/>
        </w:rPr>
        <w:t>należy sporządzić</w:t>
      </w:r>
      <w:r w:rsidR="008B03BE" w:rsidRPr="00C56C81">
        <w:rPr>
          <w:rFonts w:ascii="Times New Roman" w:eastAsia="Times New Roman" w:hAnsi="Times New Roman" w:cs="Times New Roman"/>
          <w:sz w:val="28"/>
          <w:szCs w:val="28"/>
        </w:rPr>
        <w:t xml:space="preserve"> protokół. </w:t>
      </w:r>
      <w:r w:rsidR="00475854" w:rsidRPr="00C56C81">
        <w:rPr>
          <w:rFonts w:ascii="Times New Roman" w:eastAsia="Times New Roman" w:hAnsi="Times New Roman" w:cs="Times New Roman"/>
          <w:sz w:val="28"/>
          <w:szCs w:val="28"/>
        </w:rPr>
        <w:t>Protokół podpisują wszyscy członkowie komisji.</w:t>
      </w:r>
      <w:r w:rsidR="0005086B" w:rsidRPr="00C5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Wzór protokołu stanowi załącznik nr 1 do uchwały.</w:t>
      </w:r>
      <w:r w:rsidR="00475854" w:rsidRPr="00C5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CE3" w:rsidRPr="00C56C81" w:rsidRDefault="00245CE3" w:rsidP="00245C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10</w:t>
      </w:r>
    </w:p>
    <w:p w:rsidR="00245CE3" w:rsidRPr="00C56C81" w:rsidRDefault="00B71B59" w:rsidP="00475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Wykonanie </w:t>
      </w:r>
      <w:r w:rsidR="00245CE3" w:rsidRPr="00C56C81">
        <w:rPr>
          <w:rFonts w:ascii="Times New Roman" w:eastAsia="Times New Roman" w:hAnsi="Times New Roman" w:cs="Times New Roman"/>
          <w:sz w:val="28"/>
          <w:szCs w:val="28"/>
        </w:rPr>
        <w:t>oceny przeglądów i wyciągnięcie wniosków prezydium okręgowego zarządu powierzy instruktorowi ogrodniczemu.</w:t>
      </w:r>
    </w:p>
    <w:p w:rsidR="00AB4184" w:rsidRPr="00C56C81" w:rsidRDefault="0005086B" w:rsidP="000508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245CE3" w:rsidRPr="00C56C81">
        <w:rPr>
          <w:rFonts w:ascii="Times New Roman" w:eastAsia="Times New Roman" w:hAnsi="Times New Roman" w:cs="Times New Roman"/>
          <w:b/>
          <w:sz w:val="28"/>
          <w:szCs w:val="28"/>
        </w:rPr>
        <w:t>11</w:t>
      </w:r>
    </w:p>
    <w:p w:rsidR="00B71B59" w:rsidRPr="00C56C81" w:rsidRDefault="00B71B59" w:rsidP="00B71B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Po dokonaniu oceny Prezydium OZ wyda zalecenia dla każdego ROD</w:t>
      </w:r>
      <w:r w:rsidR="0059545B">
        <w:rPr>
          <w:rFonts w:ascii="Times New Roman" w:eastAsia="Times New Roman" w:hAnsi="Times New Roman" w:cs="Times New Roman"/>
          <w:sz w:val="28"/>
          <w:szCs w:val="28"/>
        </w:rPr>
        <w:t xml:space="preserve"> w sprawach tego wymagających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B59" w:rsidRPr="00C56C81" w:rsidRDefault="00B71B59" w:rsidP="00B71B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12</w:t>
      </w:r>
    </w:p>
    <w:p w:rsidR="00B71B59" w:rsidRPr="00C56C81" w:rsidRDefault="00F8663D" w:rsidP="00077C70">
      <w:pPr>
        <w:jc w:val="both"/>
        <w:rPr>
          <w:rFonts w:ascii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Po </w:t>
      </w:r>
      <w:r w:rsidR="00F05D42" w:rsidRPr="00C56C81">
        <w:rPr>
          <w:rFonts w:ascii="Times New Roman" w:eastAsia="Times New Roman" w:hAnsi="Times New Roman" w:cs="Times New Roman"/>
          <w:sz w:val="28"/>
          <w:szCs w:val="28"/>
        </w:rPr>
        <w:t xml:space="preserve">odbyciu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przeglądów </w:t>
      </w:r>
      <w:r w:rsidR="00F006CE" w:rsidRPr="00C56C81">
        <w:rPr>
          <w:rFonts w:ascii="Times New Roman" w:eastAsia="Times New Roman" w:hAnsi="Times New Roman" w:cs="Times New Roman"/>
          <w:sz w:val="28"/>
          <w:szCs w:val="28"/>
        </w:rPr>
        <w:t xml:space="preserve">prezydium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okręg</w:t>
      </w:r>
      <w:r w:rsidR="00F006CE" w:rsidRPr="00C56C81">
        <w:rPr>
          <w:rFonts w:ascii="Times New Roman" w:eastAsia="Times New Roman" w:hAnsi="Times New Roman" w:cs="Times New Roman"/>
          <w:sz w:val="28"/>
          <w:szCs w:val="28"/>
        </w:rPr>
        <w:t>owego</w:t>
      </w:r>
      <w:r w:rsidR="002E24C1" w:rsidRPr="00C5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86B" w:rsidRPr="00C56C81">
        <w:rPr>
          <w:rFonts w:ascii="Times New Roman" w:eastAsia="Times New Roman" w:hAnsi="Times New Roman" w:cs="Times New Roman"/>
          <w:sz w:val="28"/>
          <w:szCs w:val="28"/>
        </w:rPr>
        <w:t>zarząd</w:t>
      </w:r>
      <w:r w:rsidR="00F006CE" w:rsidRPr="00C56C81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 dokona pe</w:t>
      </w:r>
      <w:r w:rsidR="0005086B" w:rsidRPr="00C56C81">
        <w:rPr>
          <w:rFonts w:ascii="Times New Roman" w:eastAsia="Times New Roman" w:hAnsi="Times New Roman" w:cs="Times New Roman"/>
          <w:sz w:val="28"/>
          <w:szCs w:val="28"/>
        </w:rPr>
        <w:t>łnej analizy i oceny problemu</w:t>
      </w:r>
      <w:r w:rsidR="00D9725B" w:rsidRPr="00C56C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76A" w:rsidRPr="00C56C81">
        <w:rPr>
          <w:rFonts w:ascii="Times New Roman" w:hAnsi="Times New Roman" w:cs="Times New Roman"/>
          <w:sz w:val="28"/>
          <w:szCs w:val="28"/>
        </w:rPr>
        <w:t>która będzie zawierała dane statystyczne, wnios</w:t>
      </w:r>
      <w:r w:rsidR="00D9725B" w:rsidRPr="00C56C81">
        <w:rPr>
          <w:rFonts w:ascii="Times New Roman" w:hAnsi="Times New Roman" w:cs="Times New Roman"/>
          <w:sz w:val="28"/>
          <w:szCs w:val="28"/>
        </w:rPr>
        <w:t>ki i zaproponowane rozwiązania. Następnie t</w:t>
      </w:r>
      <w:r w:rsidR="00DE376A" w:rsidRPr="00C56C81">
        <w:rPr>
          <w:rFonts w:ascii="Times New Roman" w:hAnsi="Times New Roman" w:cs="Times New Roman"/>
          <w:sz w:val="28"/>
          <w:szCs w:val="28"/>
        </w:rPr>
        <w:t xml:space="preserve">emat </w:t>
      </w:r>
      <w:r w:rsidR="00D9725B" w:rsidRPr="00C56C81">
        <w:rPr>
          <w:rFonts w:ascii="Times New Roman" w:hAnsi="Times New Roman" w:cs="Times New Roman"/>
          <w:sz w:val="28"/>
          <w:szCs w:val="28"/>
        </w:rPr>
        <w:t xml:space="preserve">należy </w:t>
      </w:r>
      <w:r w:rsidR="000032D2" w:rsidRPr="00C56C81">
        <w:rPr>
          <w:rFonts w:ascii="Times New Roman" w:hAnsi="Times New Roman" w:cs="Times New Roman"/>
          <w:sz w:val="28"/>
          <w:szCs w:val="28"/>
        </w:rPr>
        <w:t xml:space="preserve">przedstawić </w:t>
      </w:r>
      <w:r w:rsidR="00F26FA3" w:rsidRPr="00C56C81">
        <w:rPr>
          <w:rFonts w:ascii="Times New Roman" w:hAnsi="Times New Roman" w:cs="Times New Roman"/>
          <w:sz w:val="28"/>
          <w:szCs w:val="28"/>
        </w:rPr>
        <w:t xml:space="preserve">na posiedzeniu </w:t>
      </w:r>
      <w:r w:rsidR="00DE376A" w:rsidRPr="00C56C81">
        <w:rPr>
          <w:rFonts w:ascii="Times New Roman" w:hAnsi="Times New Roman" w:cs="Times New Roman"/>
          <w:sz w:val="28"/>
          <w:szCs w:val="28"/>
        </w:rPr>
        <w:t xml:space="preserve">okręgowego zarządu i </w:t>
      </w:r>
      <w:r w:rsidR="00A6626E" w:rsidRPr="00C56C81">
        <w:rPr>
          <w:rFonts w:ascii="Times New Roman" w:hAnsi="Times New Roman" w:cs="Times New Roman"/>
          <w:sz w:val="28"/>
          <w:szCs w:val="28"/>
        </w:rPr>
        <w:t>pod</w:t>
      </w:r>
      <w:r w:rsidR="00D9725B" w:rsidRPr="00C56C81">
        <w:rPr>
          <w:rFonts w:ascii="Times New Roman" w:hAnsi="Times New Roman" w:cs="Times New Roman"/>
          <w:sz w:val="28"/>
          <w:szCs w:val="28"/>
        </w:rPr>
        <w:t>jąć</w:t>
      </w:r>
      <w:r w:rsidR="00DE376A" w:rsidRPr="00C56C81">
        <w:rPr>
          <w:rFonts w:ascii="Times New Roman" w:hAnsi="Times New Roman" w:cs="Times New Roman"/>
          <w:sz w:val="28"/>
          <w:szCs w:val="28"/>
        </w:rPr>
        <w:t xml:space="preserve"> </w:t>
      </w:r>
      <w:r w:rsidR="00F26FA3" w:rsidRPr="00C56C81">
        <w:rPr>
          <w:rFonts w:ascii="Times New Roman" w:hAnsi="Times New Roman" w:cs="Times New Roman"/>
          <w:sz w:val="28"/>
          <w:szCs w:val="28"/>
        </w:rPr>
        <w:t xml:space="preserve">w tej sprawie </w:t>
      </w:r>
      <w:r w:rsidR="00DE376A" w:rsidRPr="00C56C81">
        <w:rPr>
          <w:rFonts w:ascii="Times New Roman" w:hAnsi="Times New Roman" w:cs="Times New Roman"/>
          <w:sz w:val="28"/>
          <w:szCs w:val="28"/>
        </w:rPr>
        <w:t>stosowną uchwałę.</w:t>
      </w:r>
    </w:p>
    <w:p w:rsidR="00B71B59" w:rsidRPr="00C56C81" w:rsidRDefault="00B71B59" w:rsidP="00B71B59">
      <w:pPr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13</w:t>
      </w:r>
    </w:p>
    <w:p w:rsidR="00810660" w:rsidRPr="00C56C81" w:rsidRDefault="00212EAB" w:rsidP="00B71B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Okręgi </w:t>
      </w:r>
      <w:r w:rsidR="00810660" w:rsidRPr="00C56C81">
        <w:rPr>
          <w:rFonts w:ascii="Times New Roman" w:eastAsia="Times New Roman" w:hAnsi="Times New Roman" w:cs="Times New Roman"/>
          <w:sz w:val="28"/>
          <w:szCs w:val="28"/>
        </w:rPr>
        <w:t xml:space="preserve">zobowiązane są </w:t>
      </w:r>
      <w:r w:rsidR="00B734CD" w:rsidRPr="00C56C81">
        <w:rPr>
          <w:rFonts w:ascii="Times New Roman" w:eastAsia="Times New Roman" w:hAnsi="Times New Roman" w:cs="Times New Roman"/>
          <w:sz w:val="28"/>
          <w:szCs w:val="28"/>
        </w:rPr>
        <w:t xml:space="preserve">do sukcesywnego przedstawiania Prezydium KR </w:t>
      </w:r>
      <w:r w:rsidR="008E7F9F" w:rsidRPr="00C56C81">
        <w:rPr>
          <w:rFonts w:ascii="Times New Roman" w:eastAsia="Times New Roman" w:hAnsi="Times New Roman" w:cs="Times New Roman"/>
          <w:sz w:val="28"/>
          <w:szCs w:val="28"/>
        </w:rPr>
        <w:t>raportów</w:t>
      </w:r>
      <w:r w:rsidR="00B734CD" w:rsidRPr="00C56C81">
        <w:rPr>
          <w:rFonts w:ascii="Times New Roman" w:eastAsia="Times New Roman" w:hAnsi="Times New Roman" w:cs="Times New Roman"/>
          <w:sz w:val="28"/>
          <w:szCs w:val="28"/>
        </w:rPr>
        <w:t xml:space="preserve"> z wykonywania zadań powierzonych niniejszą uchwałą. Termin przedstawienia </w:t>
      </w:r>
      <w:r w:rsidR="008E7F9F" w:rsidRPr="00C56C81">
        <w:rPr>
          <w:rFonts w:ascii="Times New Roman" w:eastAsia="Times New Roman" w:hAnsi="Times New Roman" w:cs="Times New Roman"/>
          <w:sz w:val="28"/>
          <w:szCs w:val="28"/>
        </w:rPr>
        <w:t xml:space="preserve">pełnej analizy i oceny problemu </w:t>
      </w:r>
      <w:r w:rsidR="00B734CD" w:rsidRPr="00C56C81">
        <w:rPr>
          <w:rFonts w:ascii="Times New Roman" w:eastAsia="Times New Roman" w:hAnsi="Times New Roman" w:cs="Times New Roman"/>
          <w:sz w:val="28"/>
          <w:szCs w:val="28"/>
        </w:rPr>
        <w:t xml:space="preserve">upływa </w:t>
      </w:r>
      <w:r w:rsidR="00810660" w:rsidRPr="00C56C81">
        <w:rPr>
          <w:rFonts w:ascii="Times New Roman" w:eastAsia="Times New Roman" w:hAnsi="Times New Roman" w:cs="Times New Roman"/>
          <w:sz w:val="28"/>
          <w:szCs w:val="28"/>
        </w:rPr>
        <w:t>31 sierpnia 2016 r.</w:t>
      </w:r>
    </w:p>
    <w:p w:rsidR="00197254" w:rsidRPr="00C56C81" w:rsidRDefault="00197254" w:rsidP="00197254">
      <w:pPr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§ 1</w:t>
      </w: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97254" w:rsidRPr="0044367B" w:rsidRDefault="00334684" w:rsidP="00443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Przegląd będzie promowany w mediach 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wiązkowych </w:t>
      </w:r>
      <w:r w:rsidRPr="00C56C81">
        <w:rPr>
          <w:rFonts w:ascii="Times New Roman" w:hAnsi="Times New Roman" w:cs="Times New Roman"/>
          <w:sz w:val="28"/>
          <w:szCs w:val="28"/>
        </w:rPr>
        <w:t>(Biuletyn Informacyjny, Zielona Rzeczpospolita, Informator Działkowca, działkowiec, strona internetowa, portale społecznościowe, ulotki i broszury)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DD3" w:rsidRPr="00C56C81">
        <w:rPr>
          <w:rFonts w:ascii="Times New Roman" w:eastAsia="Times New Roman" w:hAnsi="Times New Roman" w:cs="Times New Roman"/>
          <w:sz w:val="28"/>
          <w:szCs w:val="28"/>
        </w:rPr>
        <w:t xml:space="preserve">Okręgi zobowiązane są do </w:t>
      </w:r>
      <w:r w:rsidR="009A4DD3" w:rsidRPr="00C56C81">
        <w:rPr>
          <w:rFonts w:ascii="Times New Roman" w:hAnsi="Times New Roman" w:cs="Times New Roman"/>
          <w:sz w:val="28"/>
          <w:szCs w:val="28"/>
        </w:rPr>
        <w:t>p</w:t>
      </w:r>
      <w:r w:rsidR="00E96D25">
        <w:rPr>
          <w:rFonts w:ascii="Times New Roman" w:hAnsi="Times New Roman" w:cs="Times New Roman"/>
          <w:sz w:val="28"/>
          <w:szCs w:val="28"/>
        </w:rPr>
        <w:t>rowadzenia</w:t>
      </w:r>
      <w:bookmarkStart w:id="0" w:name="_GoBack"/>
      <w:bookmarkEnd w:id="0"/>
      <w:r w:rsidR="009A4DD3" w:rsidRPr="00C56C81">
        <w:rPr>
          <w:rFonts w:ascii="Times New Roman" w:hAnsi="Times New Roman" w:cs="Times New Roman"/>
          <w:sz w:val="28"/>
          <w:szCs w:val="28"/>
        </w:rPr>
        <w:t xml:space="preserve"> szerokiej kampanii promocyjnej </w:t>
      </w:r>
      <w:r w:rsidR="009A4DD3" w:rsidRPr="00C56C81">
        <w:rPr>
          <w:rFonts w:ascii="Times New Roman" w:hAnsi="Times New Roman" w:cs="Times New Roman"/>
          <w:sz w:val="28"/>
          <w:szCs w:val="28"/>
        </w:rPr>
        <w:t>w celu popularyzowania</w:t>
      </w:r>
      <w:r w:rsidR="009A4DD3" w:rsidRPr="00C56C81">
        <w:rPr>
          <w:rFonts w:ascii="Times New Roman" w:hAnsi="Times New Roman" w:cs="Times New Roman"/>
          <w:sz w:val="28"/>
          <w:szCs w:val="28"/>
        </w:rPr>
        <w:t xml:space="preserve"> </w:t>
      </w:r>
      <w:r w:rsidR="009A4DD3" w:rsidRPr="00C56C81">
        <w:rPr>
          <w:rFonts w:ascii="Times New Roman" w:hAnsi="Times New Roman" w:cs="Times New Roman"/>
          <w:sz w:val="28"/>
          <w:szCs w:val="28"/>
        </w:rPr>
        <w:t>przeglądu</w:t>
      </w:r>
      <w:r w:rsidR="009A4DD3" w:rsidRPr="00C56C81">
        <w:rPr>
          <w:rFonts w:ascii="Times New Roman" w:hAnsi="Times New Roman" w:cs="Times New Roman"/>
          <w:sz w:val="28"/>
          <w:szCs w:val="28"/>
        </w:rPr>
        <w:t xml:space="preserve"> w mediach</w:t>
      </w:r>
      <w:r>
        <w:rPr>
          <w:rFonts w:ascii="Times New Roman" w:hAnsi="Times New Roman" w:cs="Times New Roman"/>
          <w:sz w:val="28"/>
          <w:szCs w:val="28"/>
        </w:rPr>
        <w:t xml:space="preserve"> okręgowych</w:t>
      </w:r>
      <w:r w:rsidR="009A4DD3" w:rsidRPr="00C56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660" w:rsidRPr="00C56C81" w:rsidRDefault="006C7C07" w:rsidP="00274214">
      <w:pPr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B734CD" w:rsidRPr="00C56C8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97254" w:rsidRPr="00C56C8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737D9" w:rsidRDefault="00A737D9" w:rsidP="008C3D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Uchwała wchodzi w życie z dniem podjęcia.</w:t>
      </w:r>
    </w:p>
    <w:p w:rsidR="0044367B" w:rsidRPr="00C56C81" w:rsidRDefault="0044367B" w:rsidP="008C3D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7A" w:rsidRPr="00C56C81" w:rsidRDefault="00CC747A" w:rsidP="00CC747A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b/>
          <w:sz w:val="28"/>
          <w:szCs w:val="28"/>
        </w:rPr>
        <w:t>UZASADNIENIE</w:t>
      </w:r>
    </w:p>
    <w:p w:rsidR="00B07761" w:rsidRPr="00C56C81" w:rsidRDefault="00523D57" w:rsidP="00B077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>Krajowa Rada PZD przyjęła uchwałę nr 5/IV/2015 w sprawie programu „Unowocześnienie Infrastruktury Rodzinnych Ogrodów Działkowych – ROD XXI wieku” oraz uchwałę nr 1/VI/2016 w sprawie „Otwartego Programu Rozwoju Społecznego Rodzinnych Ogrod</w:t>
      </w:r>
      <w:r w:rsidR="006C3C6C" w:rsidRPr="00C56C81">
        <w:rPr>
          <w:rFonts w:ascii="Times New Roman" w:eastAsia="Times New Roman" w:hAnsi="Times New Roman" w:cs="Times New Roman"/>
          <w:sz w:val="28"/>
          <w:szCs w:val="28"/>
        </w:rPr>
        <w:t xml:space="preserve">ów Działkowych.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Celem przyjętych uchwał było przede wszystkim podejmowanie działań, które zapewnią działkowcom wyższy standard przebywania na działach, a społeczności lokalnej korzystanie z uroków</w:t>
      </w:r>
      <w:r w:rsidR="006C3C6C" w:rsidRPr="00C56C81">
        <w:rPr>
          <w:rFonts w:ascii="Times New Roman" w:eastAsia="Times New Roman" w:hAnsi="Times New Roman" w:cs="Times New Roman"/>
          <w:sz w:val="28"/>
          <w:szCs w:val="28"/>
        </w:rPr>
        <w:t xml:space="preserve"> przyrody, jakie umożliwiają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>ogrody działkowe. Aby uchwały te mogły zostać w pełni zrealizowane w Związku potrzebna jest wiedza na temat ogólnego stanu zagospodarowania ROD i działek w Polsce.</w:t>
      </w:r>
      <w:r w:rsidR="00B07761" w:rsidRPr="00C5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40" w:rsidRPr="00C56C81">
        <w:rPr>
          <w:rFonts w:ascii="Times New Roman" w:eastAsia="Times New Roman" w:hAnsi="Times New Roman" w:cs="Times New Roman"/>
          <w:sz w:val="28"/>
          <w:szCs w:val="28"/>
        </w:rPr>
        <w:t xml:space="preserve">Zadbane ogrody działkowe stanowią </w:t>
      </w:r>
      <w:r w:rsidR="00B07761" w:rsidRPr="00C56C81">
        <w:rPr>
          <w:rFonts w:ascii="Times New Roman" w:eastAsia="Times New Roman" w:hAnsi="Times New Roman" w:cs="Times New Roman"/>
          <w:sz w:val="28"/>
          <w:szCs w:val="28"/>
        </w:rPr>
        <w:t xml:space="preserve">bowiem </w:t>
      </w:r>
      <w:r w:rsidR="00CE3040" w:rsidRPr="00C56C81">
        <w:rPr>
          <w:rFonts w:ascii="Times New Roman" w:eastAsia="Times New Roman" w:hAnsi="Times New Roman" w:cs="Times New Roman"/>
          <w:sz w:val="28"/>
          <w:szCs w:val="28"/>
        </w:rPr>
        <w:t>najlepszą wizytówkę Związku i jego członków. Są również ważnym argumentem uzasadniającym po</w:t>
      </w:r>
      <w:r w:rsidR="00FA4333" w:rsidRPr="00C56C81">
        <w:rPr>
          <w:rFonts w:ascii="Times New Roman" w:eastAsia="Times New Roman" w:hAnsi="Times New Roman" w:cs="Times New Roman"/>
          <w:sz w:val="28"/>
          <w:szCs w:val="28"/>
        </w:rPr>
        <w:t>trzebę ich dalszego istnienia, ponieważ h</w:t>
      </w:r>
      <w:r w:rsidR="00CE3040" w:rsidRPr="00C56C81">
        <w:rPr>
          <w:rFonts w:ascii="Times New Roman" w:eastAsia="Times New Roman" w:hAnsi="Times New Roman" w:cs="Times New Roman"/>
          <w:sz w:val="28"/>
          <w:szCs w:val="28"/>
        </w:rPr>
        <w:t xml:space="preserve">armonijny wygląd ogrodu działkowego wpływa pozytywnie </w:t>
      </w:r>
      <w:r w:rsidR="00FA4333" w:rsidRPr="00C56C81">
        <w:rPr>
          <w:rFonts w:ascii="Times New Roman" w:eastAsia="Times New Roman" w:hAnsi="Times New Roman" w:cs="Times New Roman"/>
          <w:sz w:val="28"/>
          <w:szCs w:val="28"/>
        </w:rPr>
        <w:t xml:space="preserve">na wizerunek </w:t>
      </w:r>
      <w:r w:rsidR="00CE3040" w:rsidRPr="00C56C81">
        <w:rPr>
          <w:rFonts w:ascii="Times New Roman" w:eastAsia="Times New Roman" w:hAnsi="Times New Roman" w:cs="Times New Roman"/>
          <w:sz w:val="28"/>
          <w:szCs w:val="28"/>
        </w:rPr>
        <w:t xml:space="preserve">całej miejscowości, w której znajduje się ogród. </w:t>
      </w:r>
    </w:p>
    <w:p w:rsidR="006C3C6C" w:rsidRPr="00C56C81" w:rsidRDefault="00F95B15" w:rsidP="00B077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 Związku nie ma </w:t>
      </w:r>
      <w:r w:rsidR="005C6FC2" w:rsidRPr="00C56C81">
        <w:rPr>
          <w:rFonts w:ascii="Times New Roman" w:eastAsia="Times New Roman" w:hAnsi="Times New Roman" w:cs="Times New Roman"/>
          <w:sz w:val="28"/>
          <w:szCs w:val="28"/>
        </w:rPr>
        <w:t xml:space="preserve">obecnie </w:t>
      </w: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pełnej wiedzy na temat </w:t>
      </w:r>
      <w:r w:rsidR="00686098" w:rsidRPr="00C56C81">
        <w:rPr>
          <w:rFonts w:ascii="Times New Roman" w:eastAsia="Times New Roman" w:hAnsi="Times New Roman" w:cs="Times New Roman"/>
          <w:sz w:val="28"/>
          <w:szCs w:val="28"/>
        </w:rPr>
        <w:t>stanu zagospodarowania ROD i dzi</w:t>
      </w:r>
      <w:r w:rsidR="005C6FC2" w:rsidRPr="00C56C81">
        <w:rPr>
          <w:rFonts w:ascii="Times New Roman" w:eastAsia="Times New Roman" w:hAnsi="Times New Roman" w:cs="Times New Roman"/>
          <w:sz w:val="28"/>
          <w:szCs w:val="28"/>
        </w:rPr>
        <w:t>ałek, ponieważ o</w:t>
      </w:r>
      <w:r w:rsidR="00697E98" w:rsidRPr="00C56C81">
        <w:rPr>
          <w:rFonts w:ascii="Times New Roman" w:eastAsia="Times New Roman" w:hAnsi="Times New Roman" w:cs="Times New Roman"/>
          <w:sz w:val="28"/>
          <w:szCs w:val="28"/>
        </w:rPr>
        <w:t xml:space="preserve">statni </w:t>
      </w:r>
      <w:r w:rsidR="005C6FC2" w:rsidRPr="00C56C81">
        <w:rPr>
          <w:rFonts w:ascii="Times New Roman" w:eastAsia="Times New Roman" w:hAnsi="Times New Roman" w:cs="Times New Roman"/>
          <w:sz w:val="28"/>
          <w:szCs w:val="28"/>
        </w:rPr>
        <w:t xml:space="preserve">przegląd miał miejsce w 2008 r. </w:t>
      </w:r>
      <w:r w:rsidR="000063EF" w:rsidRPr="00C56C81">
        <w:rPr>
          <w:rFonts w:ascii="Times New Roman" w:eastAsia="Times New Roman" w:hAnsi="Times New Roman" w:cs="Times New Roman"/>
          <w:sz w:val="28"/>
          <w:szCs w:val="28"/>
        </w:rPr>
        <w:t xml:space="preserve">W okręgach przeprowadzono jedynie </w:t>
      </w:r>
      <w:r w:rsidR="00EE344B" w:rsidRPr="00C56C81">
        <w:rPr>
          <w:rFonts w:ascii="Times New Roman" w:eastAsia="Times New Roman" w:hAnsi="Times New Roman" w:cs="Times New Roman"/>
          <w:sz w:val="28"/>
          <w:szCs w:val="28"/>
        </w:rPr>
        <w:t>badania</w:t>
      </w:r>
      <w:r w:rsidR="000063EF" w:rsidRPr="00C56C81">
        <w:rPr>
          <w:rFonts w:ascii="Times New Roman" w:eastAsia="Times New Roman" w:hAnsi="Times New Roman" w:cs="Times New Roman"/>
          <w:sz w:val="28"/>
          <w:szCs w:val="28"/>
        </w:rPr>
        <w:t xml:space="preserve"> dotyczące liczby ponadnormatywnych altan i zamieszkiwania na terenie działek (w październiku 2015 r. i kwietniu 2016 r.). </w:t>
      </w:r>
      <w:r w:rsidR="00310101" w:rsidRPr="00C56C81">
        <w:rPr>
          <w:rFonts w:ascii="Times New Roman" w:eastAsia="Times New Roman" w:hAnsi="Times New Roman" w:cs="Times New Roman"/>
          <w:sz w:val="28"/>
          <w:szCs w:val="28"/>
        </w:rPr>
        <w:t xml:space="preserve">Badania </w:t>
      </w:r>
      <w:r w:rsidR="00E31375" w:rsidRPr="00C56C81">
        <w:rPr>
          <w:rFonts w:ascii="Times New Roman" w:eastAsia="Times New Roman" w:hAnsi="Times New Roman" w:cs="Times New Roman"/>
          <w:sz w:val="28"/>
          <w:szCs w:val="28"/>
        </w:rPr>
        <w:t xml:space="preserve">te </w:t>
      </w:r>
      <w:r w:rsidR="00EE344B" w:rsidRPr="00C56C81">
        <w:rPr>
          <w:rFonts w:ascii="Times New Roman" w:eastAsia="Times New Roman" w:hAnsi="Times New Roman" w:cs="Times New Roman"/>
          <w:sz w:val="28"/>
          <w:szCs w:val="28"/>
        </w:rPr>
        <w:t>nie oddały</w:t>
      </w:r>
      <w:r w:rsidR="000063EF" w:rsidRPr="00C56C81">
        <w:rPr>
          <w:rFonts w:ascii="Times New Roman" w:eastAsia="Times New Roman" w:hAnsi="Times New Roman" w:cs="Times New Roman"/>
          <w:sz w:val="28"/>
          <w:szCs w:val="28"/>
        </w:rPr>
        <w:t xml:space="preserve"> jednak pełn</w:t>
      </w:r>
      <w:r w:rsidR="00DB2CE7" w:rsidRPr="00C56C81">
        <w:rPr>
          <w:rFonts w:ascii="Times New Roman" w:eastAsia="Times New Roman" w:hAnsi="Times New Roman" w:cs="Times New Roman"/>
          <w:sz w:val="28"/>
          <w:szCs w:val="28"/>
        </w:rPr>
        <w:t xml:space="preserve">ego obrazu sytuacji w ogrodach </w:t>
      </w:r>
      <w:r w:rsidR="001F1995" w:rsidRPr="00C56C81">
        <w:rPr>
          <w:rFonts w:ascii="Times New Roman" w:eastAsia="Times New Roman" w:hAnsi="Times New Roman" w:cs="Times New Roman"/>
          <w:sz w:val="28"/>
          <w:szCs w:val="28"/>
        </w:rPr>
        <w:t>w zakresie ich prawidłowego zagospodarowania i wykorzystania pod kątem zgodności z celami i funkcjami ROD, ustawą o ROD, statutem PZD, regulaminem ROD i polityką Związku</w:t>
      </w:r>
      <w:r w:rsidR="00DB2CE7" w:rsidRPr="00C56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66BF" w:rsidRPr="00C56C81" w:rsidRDefault="00247043" w:rsidP="00B077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81">
        <w:rPr>
          <w:rFonts w:ascii="Times New Roman" w:eastAsia="Times New Roman" w:hAnsi="Times New Roman" w:cs="Times New Roman"/>
          <w:sz w:val="28"/>
          <w:szCs w:val="28"/>
        </w:rPr>
        <w:t xml:space="preserve">Biorąc powyższe pod uwagę Prezydium Krajowej Rady postanowiło </w:t>
      </w:r>
      <w:r w:rsidR="000D236C" w:rsidRPr="00C56C81">
        <w:rPr>
          <w:rFonts w:ascii="Times New Roman" w:eastAsia="Times New Roman" w:hAnsi="Times New Roman" w:cs="Times New Roman"/>
          <w:sz w:val="28"/>
          <w:szCs w:val="28"/>
        </w:rPr>
        <w:t>zobowiązać okręgi do przeprowadzenia przeglądów.</w:t>
      </w:r>
      <w:r w:rsidR="00FD68B8" w:rsidRPr="00C5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716" w:rsidRPr="00C56C81" w:rsidRDefault="00C63716" w:rsidP="008C3D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6BF" w:rsidRPr="00C56C81" w:rsidRDefault="000866BF" w:rsidP="00E3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8F4" w:rsidRPr="00C56C81" w:rsidRDefault="0058351B" w:rsidP="0091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81">
        <w:rPr>
          <w:rFonts w:ascii="Times New Roman" w:hAnsi="Times New Roman" w:cs="Times New Roman"/>
          <w:sz w:val="28"/>
          <w:szCs w:val="28"/>
        </w:rPr>
        <w:t xml:space="preserve"> </w:t>
      </w:r>
      <w:r w:rsidR="009178F4" w:rsidRPr="00C56C81">
        <w:rPr>
          <w:rFonts w:ascii="Times New Roman" w:hAnsi="Times New Roman" w:cs="Times New Roman"/>
          <w:sz w:val="28"/>
          <w:szCs w:val="28"/>
        </w:rPr>
        <w:t>WICEPREZES</w:t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  <w:r w:rsidR="00A31854" w:rsidRPr="00C56C81">
        <w:rPr>
          <w:rFonts w:ascii="Times New Roman" w:hAnsi="Times New Roman" w:cs="Times New Roman"/>
          <w:sz w:val="28"/>
          <w:szCs w:val="28"/>
        </w:rPr>
        <w:tab/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  <w:t>PREZES</w:t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</w:p>
    <w:p w:rsidR="0058351B" w:rsidRPr="00C56C81" w:rsidRDefault="0058351B" w:rsidP="0091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8F4" w:rsidRPr="00C56C81" w:rsidRDefault="009178F4" w:rsidP="00F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81">
        <w:rPr>
          <w:rFonts w:ascii="Times New Roman" w:hAnsi="Times New Roman" w:cs="Times New Roman"/>
          <w:sz w:val="28"/>
          <w:szCs w:val="28"/>
        </w:rPr>
        <w:tab/>
      </w:r>
    </w:p>
    <w:p w:rsidR="00A31854" w:rsidRPr="00C56C81" w:rsidRDefault="00C56C81" w:rsidP="00C56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51B" w:rsidRPr="00C56C81">
        <w:rPr>
          <w:rFonts w:ascii="Times New Roman" w:hAnsi="Times New Roman" w:cs="Times New Roman"/>
          <w:sz w:val="28"/>
          <w:szCs w:val="28"/>
        </w:rPr>
        <w:t>Zdzisław ŚLIWA</w:t>
      </w:r>
      <w:r w:rsidR="0058351B" w:rsidRPr="00C56C81">
        <w:rPr>
          <w:rFonts w:ascii="Times New Roman" w:hAnsi="Times New Roman" w:cs="Times New Roman"/>
          <w:sz w:val="28"/>
          <w:szCs w:val="28"/>
        </w:rPr>
        <w:tab/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Eugeniusz </w:t>
      </w:r>
      <w:r w:rsidR="009178F4" w:rsidRPr="00C56C81">
        <w:rPr>
          <w:rFonts w:ascii="Times New Roman" w:hAnsi="Times New Roman" w:cs="Times New Roman"/>
          <w:sz w:val="28"/>
          <w:szCs w:val="28"/>
        </w:rPr>
        <w:t>KONDRACKI</w:t>
      </w:r>
      <w:r w:rsidR="009178F4" w:rsidRPr="00C56C81">
        <w:rPr>
          <w:rFonts w:ascii="Times New Roman" w:hAnsi="Times New Roman" w:cs="Times New Roman"/>
          <w:sz w:val="28"/>
          <w:szCs w:val="28"/>
        </w:rPr>
        <w:tab/>
      </w:r>
    </w:p>
    <w:p w:rsidR="0058351B" w:rsidRPr="00C56C81" w:rsidRDefault="0058351B" w:rsidP="00583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942" w:rsidRPr="00C56C81" w:rsidRDefault="00F44942" w:rsidP="00F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8F4" w:rsidRPr="00C56C81" w:rsidRDefault="009178F4" w:rsidP="009178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78F4" w:rsidRPr="00C56C81" w:rsidRDefault="00F13DE9" w:rsidP="00CF62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81">
        <w:rPr>
          <w:rFonts w:ascii="Times New Roman" w:hAnsi="Times New Roman" w:cs="Times New Roman"/>
          <w:i/>
          <w:sz w:val="28"/>
          <w:szCs w:val="28"/>
        </w:rPr>
        <w:t>Warszawa, dnia 11 maja 2016 r.</w:t>
      </w:r>
    </w:p>
    <w:sectPr w:rsidR="009178F4" w:rsidRPr="00C56C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89" w:rsidRDefault="00984E89" w:rsidP="006C77D1">
      <w:pPr>
        <w:spacing w:after="0" w:line="240" w:lineRule="auto"/>
      </w:pPr>
      <w:r>
        <w:separator/>
      </w:r>
    </w:p>
  </w:endnote>
  <w:endnote w:type="continuationSeparator" w:id="0">
    <w:p w:rsidR="00984E89" w:rsidRDefault="00984E89" w:rsidP="006C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034836"/>
      <w:docPartObj>
        <w:docPartGallery w:val="Page Numbers (Bottom of Page)"/>
        <w:docPartUnique/>
      </w:docPartObj>
    </w:sdtPr>
    <w:sdtEndPr/>
    <w:sdtContent>
      <w:p w:rsidR="006C77D1" w:rsidRDefault="006C7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D25">
          <w:rPr>
            <w:noProof/>
          </w:rPr>
          <w:t>4</w:t>
        </w:r>
        <w:r>
          <w:fldChar w:fldCharType="end"/>
        </w:r>
      </w:p>
    </w:sdtContent>
  </w:sdt>
  <w:p w:rsidR="006C77D1" w:rsidRDefault="006C7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89" w:rsidRDefault="00984E89" w:rsidP="006C77D1">
      <w:pPr>
        <w:spacing w:after="0" w:line="240" w:lineRule="auto"/>
      </w:pPr>
      <w:r>
        <w:separator/>
      </w:r>
    </w:p>
  </w:footnote>
  <w:footnote w:type="continuationSeparator" w:id="0">
    <w:p w:rsidR="00984E89" w:rsidRDefault="00984E89" w:rsidP="006C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1D43"/>
    <w:multiLevelType w:val="hybridMultilevel"/>
    <w:tmpl w:val="1396BC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4C7D"/>
    <w:multiLevelType w:val="hybridMultilevel"/>
    <w:tmpl w:val="32DE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47B8"/>
    <w:multiLevelType w:val="hybridMultilevel"/>
    <w:tmpl w:val="2F009E74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39E844DD"/>
    <w:multiLevelType w:val="hybridMultilevel"/>
    <w:tmpl w:val="1268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00B3F"/>
    <w:multiLevelType w:val="hybridMultilevel"/>
    <w:tmpl w:val="95B8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43405"/>
    <w:multiLevelType w:val="hybridMultilevel"/>
    <w:tmpl w:val="AB9270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4EC5B00"/>
    <w:multiLevelType w:val="hybridMultilevel"/>
    <w:tmpl w:val="8BDA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43741"/>
    <w:multiLevelType w:val="hybridMultilevel"/>
    <w:tmpl w:val="0E86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83507"/>
    <w:multiLevelType w:val="hybridMultilevel"/>
    <w:tmpl w:val="3D8C9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05C52"/>
    <w:multiLevelType w:val="hybridMultilevel"/>
    <w:tmpl w:val="95B8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93F3E"/>
    <w:multiLevelType w:val="hybridMultilevel"/>
    <w:tmpl w:val="9C04D77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71F5698"/>
    <w:multiLevelType w:val="hybridMultilevel"/>
    <w:tmpl w:val="426C8C0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7A316B87"/>
    <w:multiLevelType w:val="hybridMultilevel"/>
    <w:tmpl w:val="AF0CE0F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BE"/>
    <w:rsid w:val="000032D2"/>
    <w:rsid w:val="000063EF"/>
    <w:rsid w:val="000136BE"/>
    <w:rsid w:val="0005086B"/>
    <w:rsid w:val="00076236"/>
    <w:rsid w:val="00077C70"/>
    <w:rsid w:val="000866BF"/>
    <w:rsid w:val="00094096"/>
    <w:rsid w:val="00096E05"/>
    <w:rsid w:val="000A2D9F"/>
    <w:rsid w:val="000B20C9"/>
    <w:rsid w:val="000D236C"/>
    <w:rsid w:val="00197254"/>
    <w:rsid w:val="001D0659"/>
    <w:rsid w:val="001E4F0D"/>
    <w:rsid w:val="001E7E2E"/>
    <w:rsid w:val="001F1995"/>
    <w:rsid w:val="001F2A5B"/>
    <w:rsid w:val="00202074"/>
    <w:rsid w:val="0020572D"/>
    <w:rsid w:val="00212EAB"/>
    <w:rsid w:val="00225D7A"/>
    <w:rsid w:val="00245CE3"/>
    <w:rsid w:val="00247043"/>
    <w:rsid w:val="00250707"/>
    <w:rsid w:val="0025160F"/>
    <w:rsid w:val="00267EC9"/>
    <w:rsid w:val="00274214"/>
    <w:rsid w:val="00284499"/>
    <w:rsid w:val="00291500"/>
    <w:rsid w:val="002A1790"/>
    <w:rsid w:val="002A3DF0"/>
    <w:rsid w:val="002D1B00"/>
    <w:rsid w:val="002D2AF2"/>
    <w:rsid w:val="002E24C1"/>
    <w:rsid w:val="00310101"/>
    <w:rsid w:val="00312097"/>
    <w:rsid w:val="003153D2"/>
    <w:rsid w:val="00334684"/>
    <w:rsid w:val="00347865"/>
    <w:rsid w:val="00376C80"/>
    <w:rsid w:val="003937E5"/>
    <w:rsid w:val="00396649"/>
    <w:rsid w:val="003B646C"/>
    <w:rsid w:val="003D0683"/>
    <w:rsid w:val="003E15D9"/>
    <w:rsid w:val="004234D7"/>
    <w:rsid w:val="004409E4"/>
    <w:rsid w:val="0044367B"/>
    <w:rsid w:val="00475854"/>
    <w:rsid w:val="004D6B00"/>
    <w:rsid w:val="00523D57"/>
    <w:rsid w:val="005809C5"/>
    <w:rsid w:val="005811DA"/>
    <w:rsid w:val="0058351B"/>
    <w:rsid w:val="0059545B"/>
    <w:rsid w:val="005C6FC2"/>
    <w:rsid w:val="005D5200"/>
    <w:rsid w:val="00602B24"/>
    <w:rsid w:val="00603C9B"/>
    <w:rsid w:val="00612697"/>
    <w:rsid w:val="00644FF8"/>
    <w:rsid w:val="006562E9"/>
    <w:rsid w:val="00657723"/>
    <w:rsid w:val="006677F7"/>
    <w:rsid w:val="00686098"/>
    <w:rsid w:val="00697E98"/>
    <w:rsid w:val="006A64F4"/>
    <w:rsid w:val="006C3C6C"/>
    <w:rsid w:val="006C77D1"/>
    <w:rsid w:val="006C7C07"/>
    <w:rsid w:val="00711949"/>
    <w:rsid w:val="007418DF"/>
    <w:rsid w:val="00756369"/>
    <w:rsid w:val="007855B0"/>
    <w:rsid w:val="00785F67"/>
    <w:rsid w:val="007923AB"/>
    <w:rsid w:val="007943DA"/>
    <w:rsid w:val="007A44FE"/>
    <w:rsid w:val="007F5213"/>
    <w:rsid w:val="00807A9C"/>
    <w:rsid w:val="00810660"/>
    <w:rsid w:val="008701B1"/>
    <w:rsid w:val="00872D73"/>
    <w:rsid w:val="0089710B"/>
    <w:rsid w:val="008A1001"/>
    <w:rsid w:val="008B03BE"/>
    <w:rsid w:val="008C3D28"/>
    <w:rsid w:val="008E7F9F"/>
    <w:rsid w:val="009002DD"/>
    <w:rsid w:val="00902462"/>
    <w:rsid w:val="009178F4"/>
    <w:rsid w:val="00984E89"/>
    <w:rsid w:val="00985711"/>
    <w:rsid w:val="009A4DD3"/>
    <w:rsid w:val="009A77EF"/>
    <w:rsid w:val="00A1553A"/>
    <w:rsid w:val="00A31854"/>
    <w:rsid w:val="00A46989"/>
    <w:rsid w:val="00A638DA"/>
    <w:rsid w:val="00A6626E"/>
    <w:rsid w:val="00A66D30"/>
    <w:rsid w:val="00A71E4F"/>
    <w:rsid w:val="00A737D9"/>
    <w:rsid w:val="00AB02DE"/>
    <w:rsid w:val="00AB4184"/>
    <w:rsid w:val="00AE3B14"/>
    <w:rsid w:val="00B07761"/>
    <w:rsid w:val="00B27DB5"/>
    <w:rsid w:val="00B36D5D"/>
    <w:rsid w:val="00B37684"/>
    <w:rsid w:val="00B43BC4"/>
    <w:rsid w:val="00B60544"/>
    <w:rsid w:val="00B6336D"/>
    <w:rsid w:val="00B71B59"/>
    <w:rsid w:val="00B734CD"/>
    <w:rsid w:val="00BA0392"/>
    <w:rsid w:val="00BE25EA"/>
    <w:rsid w:val="00C14D31"/>
    <w:rsid w:val="00C56C81"/>
    <w:rsid w:val="00C63716"/>
    <w:rsid w:val="00C63EFA"/>
    <w:rsid w:val="00CC747A"/>
    <w:rsid w:val="00CD24EC"/>
    <w:rsid w:val="00CE3040"/>
    <w:rsid w:val="00CF62E3"/>
    <w:rsid w:val="00D03188"/>
    <w:rsid w:val="00D04709"/>
    <w:rsid w:val="00D075F6"/>
    <w:rsid w:val="00D41C65"/>
    <w:rsid w:val="00D835F9"/>
    <w:rsid w:val="00D84F82"/>
    <w:rsid w:val="00D916B6"/>
    <w:rsid w:val="00D9725B"/>
    <w:rsid w:val="00D9773F"/>
    <w:rsid w:val="00DA66ED"/>
    <w:rsid w:val="00DB2CE7"/>
    <w:rsid w:val="00DE376A"/>
    <w:rsid w:val="00E061EC"/>
    <w:rsid w:val="00E074BF"/>
    <w:rsid w:val="00E2241D"/>
    <w:rsid w:val="00E31375"/>
    <w:rsid w:val="00E32DD0"/>
    <w:rsid w:val="00E32E5E"/>
    <w:rsid w:val="00E4191F"/>
    <w:rsid w:val="00E45806"/>
    <w:rsid w:val="00E5327E"/>
    <w:rsid w:val="00E72A6B"/>
    <w:rsid w:val="00E96D25"/>
    <w:rsid w:val="00EA7AAB"/>
    <w:rsid w:val="00EE1388"/>
    <w:rsid w:val="00EE344B"/>
    <w:rsid w:val="00F006CE"/>
    <w:rsid w:val="00F01C19"/>
    <w:rsid w:val="00F048D0"/>
    <w:rsid w:val="00F05D42"/>
    <w:rsid w:val="00F104D4"/>
    <w:rsid w:val="00F13DE9"/>
    <w:rsid w:val="00F256D5"/>
    <w:rsid w:val="00F26FA3"/>
    <w:rsid w:val="00F44942"/>
    <w:rsid w:val="00F56631"/>
    <w:rsid w:val="00F826D4"/>
    <w:rsid w:val="00F8663D"/>
    <w:rsid w:val="00F95B15"/>
    <w:rsid w:val="00FA4333"/>
    <w:rsid w:val="00FB4E74"/>
    <w:rsid w:val="00FC4CF3"/>
    <w:rsid w:val="00FD68B8"/>
    <w:rsid w:val="00FE7DF2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6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7D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7D1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D7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D73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D73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3E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6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7D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7D1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D7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D73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D73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3E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2016-05-11T08:16:00Z</cp:lastPrinted>
  <dcterms:created xsi:type="dcterms:W3CDTF">2016-04-27T10:19:00Z</dcterms:created>
  <dcterms:modified xsi:type="dcterms:W3CDTF">2016-05-11T08:25:00Z</dcterms:modified>
</cp:coreProperties>
</file>